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669A9">
      <w:pPr>
        <w:overflowPunct w:val="0"/>
        <w:autoSpaceDE w:val="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3</w:t>
      </w:r>
    </w:p>
    <w:p w:rsidR="00000000" w:rsidRDefault="007669A9">
      <w:pPr>
        <w:overflowPunct w:val="0"/>
        <w:autoSpaceDE w:val="0"/>
        <w:jc w:val="center"/>
        <w:textAlignment w:val="center"/>
      </w:pPr>
      <w:r>
        <w:rPr>
          <w:rFonts w:hint="eastAsia"/>
        </w:rPr>
        <w:t>特定施設の種類ごとの数変更届出書</w:t>
      </w:r>
    </w:p>
    <w:p w:rsidR="00000000" w:rsidRDefault="007669A9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00000" w:rsidRDefault="007669A9">
      <w:pPr>
        <w:overflowPunct w:val="0"/>
        <w:autoSpaceDE w:val="0"/>
        <w:spacing w:before="240" w:after="240"/>
        <w:textAlignment w:val="center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napToGrid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00000" w:rsidRDefault="007669A9">
      <w:pPr>
        <w:overflowPunct w:val="0"/>
        <w:autoSpaceDE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騒音規制法第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項の規定により、特定施設の種類ごとの数の変更について、次のとおり届け出ます。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000000">
        <w:trPr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textAlignment w:val="center"/>
            </w:pPr>
            <w:r w:rsidRPr="00D12ABA">
              <w:rPr>
                <w:rFonts w:hint="eastAsia"/>
                <w:w w:val="90"/>
                <w:kern w:val="0"/>
                <w:fitText w:val="1890" w:id="-1268622335"/>
              </w:rPr>
              <w:t>工場又は事業場の名称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textAlignment w:val="center"/>
            </w:pPr>
            <w:bookmarkStart w:id="0" w:name="_GoBack"/>
            <w:bookmarkEnd w:id="0"/>
            <w:r w:rsidRPr="00D12ABA">
              <w:rPr>
                <w:rFonts w:hint="eastAsia"/>
                <w:w w:val="81"/>
                <w:kern w:val="0"/>
                <w:fitText w:val="1890" w:id="-1268622334"/>
              </w:rPr>
              <w:t>工場又は事業場の所在</w:t>
            </w:r>
            <w:r w:rsidRPr="00D12ABA">
              <w:rPr>
                <w:rFonts w:hint="eastAsia"/>
                <w:spacing w:val="9"/>
                <w:w w:val="81"/>
                <w:kern w:val="0"/>
                <w:fitText w:val="1890" w:id="-1268622334"/>
              </w:rPr>
              <w:t>地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cantSplit/>
          <w:trHeight w:val="600"/>
        </w:trPr>
        <w:tc>
          <w:tcPr>
            <w:tcW w:w="42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42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42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jc w:val="center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jc w:val="center"/>
              <w:textAlignment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jc w:val="center"/>
              <w:textAlignment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jc w:val="center"/>
              <w:textAlignment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000000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000000" w:rsidRDefault="007669A9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000000" w:rsidRDefault="007669A9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000000" w:rsidRDefault="007669A9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000000" w:rsidRDefault="007669A9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cantSplit/>
          <w:trHeight w:val="6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669A9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669A9">
      <w:pPr>
        <w:overflowPunct w:val="0"/>
        <w:autoSpaceDE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特定施設の種類ごとの数に変更がある場合であつても、法第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項ただし書の規定により届出を要しないこととされるときは、当該特定施設の種類については、記載しないこと。</w:t>
      </w:r>
    </w:p>
    <w:p w:rsidR="00000000" w:rsidRDefault="007669A9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特定施設の種類の欄には、騒音規制法施行令別表第</w:t>
      </w:r>
      <w:r>
        <w:rPr>
          <w:rFonts w:hint="eastAsia"/>
        </w:rPr>
        <w:t>1</w:t>
      </w:r>
      <w:r>
        <w:rPr>
          <w:rFonts w:hint="eastAsia"/>
        </w:rPr>
        <w:t>に掲げる項番号及びイ、ロ、ハ等の細分があるときはその記号並びに名称を記載するこ</w:t>
      </w:r>
      <w:r>
        <w:rPr>
          <w:rFonts w:hint="eastAsia"/>
        </w:rPr>
        <w:t>と。</w:t>
      </w:r>
    </w:p>
    <w:p w:rsidR="00000000" w:rsidRDefault="007669A9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※印の欄には、記載しないこと。</w:t>
      </w:r>
    </w:p>
    <w:p w:rsidR="00000000" w:rsidRDefault="007669A9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4</w:t>
      </w:r>
      <w:r>
        <w:rPr>
          <w:rFonts w:hint="eastAsia"/>
        </w:rPr>
        <w:t xml:space="preserve">　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7669A9" w:rsidRDefault="007669A9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7669A9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dirty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0AD"/>
    <w:rsid w:val="007669A9"/>
    <w:rsid w:val="00A250AD"/>
    <w:rsid w:val="00D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9903A73-9815-4F90-AF7C-CC26C64C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Times New Roman"/>
      <w:lang/>
    </w:rPr>
  </w:style>
  <w:style w:type="paragraph" w:customStyle="1" w:styleId="a9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kankyou</cp:lastModifiedBy>
  <cp:revision>3</cp:revision>
  <cp:lastPrinted>2002-02-18T08:22:00Z</cp:lastPrinted>
  <dcterms:created xsi:type="dcterms:W3CDTF">2023-04-12T00:28:00Z</dcterms:created>
  <dcterms:modified xsi:type="dcterms:W3CDTF">2023-04-12T00:29:00Z</dcterms:modified>
</cp:coreProperties>
</file>